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</w:rPr>
        <w:t>Name: _____________________________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</w:rPr>
        <w:t>Week of: ___________________________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Skill: Vowel Pair -</w:t>
      </w:r>
      <w:proofErr w:type="spellStart"/>
      <w:r w:rsidRPr="00D55BD8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ie</w:t>
      </w:r>
      <w:proofErr w:type="spell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tie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2.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die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3.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pie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4.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lie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5.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thief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6.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piece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7.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priest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8.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pierce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9.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fierce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10.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field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11.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shield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12.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yield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13.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brief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14.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chief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15.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belief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16.  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believe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17.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relief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18.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relieve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19.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achieve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20.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retrieve</w:t>
      </w:r>
      <w:proofErr w:type="gramEnd"/>
    </w:p>
    <w:p w:rsidR="00D55BD8" w:rsidRPr="00D55BD8" w:rsidRDefault="00D55BD8" w:rsidP="00D55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Times New Roman" w:eastAsia="Times New Roman" w:hAnsi="Times New Roman" w:cs="Times New Roman"/>
          <w:sz w:val="24"/>
          <w:szCs w:val="24"/>
        </w:rPr>
        <w:br/>
      </w:r>
      <w:r w:rsidRPr="00D55BD8">
        <w:rPr>
          <w:rFonts w:ascii="Times New Roman" w:eastAsia="Times New Roman" w:hAnsi="Times New Roman" w:cs="Times New Roman"/>
          <w:sz w:val="24"/>
          <w:szCs w:val="24"/>
        </w:rPr>
        <w:br/>
      </w:r>
      <w:r w:rsidRPr="00D55BD8">
        <w:rPr>
          <w:rFonts w:ascii="Times New Roman" w:eastAsia="Times New Roman" w:hAnsi="Times New Roman" w:cs="Times New Roman"/>
          <w:sz w:val="24"/>
          <w:szCs w:val="24"/>
        </w:rPr>
        <w:br/>
      </w:r>
      <w:r w:rsidRPr="00D55BD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Red Words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1.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flood</w:t>
      </w:r>
      <w:proofErr w:type="gramEnd"/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2. </w:t>
      </w: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blood</w:t>
      </w:r>
      <w:proofErr w:type="gramEnd"/>
    </w:p>
    <w:p w:rsidR="00D55BD8" w:rsidRPr="00D55BD8" w:rsidRDefault="00D55BD8" w:rsidP="00D55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Times New Roman" w:eastAsia="Times New Roman" w:hAnsi="Times New Roman" w:cs="Times New Roman"/>
          <w:sz w:val="24"/>
          <w:szCs w:val="24"/>
        </w:rPr>
        <w:br/>
      </w:r>
      <w:r w:rsidRPr="00D55B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5BD8" w:rsidRPr="00D55BD8" w:rsidRDefault="00D55BD8" w:rsidP="00D55BD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   Notes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The </w:t>
      </w:r>
      <w:proofErr w:type="spellStart"/>
      <w:r w:rsidRPr="00D55BD8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</w:rPr>
        <w:t>ie</w:t>
      </w:r>
      <w:proofErr w:type="spellEnd"/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 vowel pair is typically found </w:t>
      </w:r>
      <w:r>
        <w:rPr>
          <w:rFonts w:ascii="Roboto" w:eastAsia="Times New Roman" w:hAnsi="Roboto" w:cs="Times New Roman"/>
          <w:color w:val="000000"/>
          <w:sz w:val="30"/>
          <w:szCs w:val="30"/>
        </w:rPr>
        <w:t>at the end of the syllable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In words like </w:t>
      </w:r>
      <w:r w:rsidRPr="00D55BD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tie</w:t>
      </w:r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 and </w:t>
      </w:r>
      <w:r w:rsidRPr="00D55BD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pie,</w:t>
      </w:r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 the </w:t>
      </w:r>
      <w:proofErr w:type="spellStart"/>
      <w:r w:rsidRPr="00D55BD8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</w:rPr>
        <w:t>ie</w:t>
      </w:r>
      <w:proofErr w:type="spellEnd"/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 vowel pair is pronounced /</w:t>
      </w:r>
      <w:r>
        <w:rPr>
          <w:rFonts w:ascii="Roboto" w:eastAsia="Times New Roman" w:hAnsi="Roboto" w:cs="Times New Roman"/>
          <w:color w:val="000000"/>
          <w:sz w:val="30"/>
          <w:szCs w:val="30"/>
        </w:rPr>
        <w:t xml:space="preserve">long </w:t>
      </w:r>
      <w:proofErr w:type="spellStart"/>
      <w:r>
        <w:rPr>
          <w:rFonts w:ascii="Roboto" w:eastAsia="Times New Roman" w:hAnsi="Roboto" w:cs="Times New Roman"/>
          <w:color w:val="000000"/>
          <w:sz w:val="30"/>
          <w:szCs w:val="30"/>
        </w:rPr>
        <w:t>i</w:t>
      </w:r>
      <w:proofErr w:type="spellEnd"/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>/.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Default="00D55BD8" w:rsidP="00D55BD8">
      <w:pPr>
        <w:spacing w:after="0" w:line="240" w:lineRule="auto"/>
        <w:rPr>
          <w:rFonts w:ascii="Roboto" w:eastAsia="Times New Roman" w:hAnsi="Roboto" w:cs="Times New Roman"/>
          <w:color w:val="000000"/>
          <w:sz w:val="30"/>
          <w:szCs w:val="30"/>
        </w:rPr>
      </w:pPr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In words like </w:t>
      </w:r>
      <w:r w:rsidRPr="00D55BD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 xml:space="preserve">brief </w:t>
      </w:r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and </w:t>
      </w:r>
      <w:r w:rsidRPr="00D55BD8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relieve</w:t>
      </w:r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, the </w:t>
      </w:r>
      <w:proofErr w:type="spellStart"/>
      <w:r w:rsidRPr="00D55BD8">
        <w:rPr>
          <w:rFonts w:ascii="Roboto" w:eastAsia="Times New Roman" w:hAnsi="Roboto" w:cs="Times New Roman"/>
          <w:b/>
          <w:bCs/>
          <w:i/>
          <w:iCs/>
          <w:color w:val="000000"/>
          <w:sz w:val="30"/>
          <w:szCs w:val="30"/>
        </w:rPr>
        <w:t>ie</w:t>
      </w:r>
      <w:proofErr w:type="spellEnd"/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 xml:space="preserve"> vowel pair is pronounced 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>/</w:t>
      </w:r>
      <w:r>
        <w:rPr>
          <w:rFonts w:ascii="Roboto" w:eastAsia="Times New Roman" w:hAnsi="Roboto" w:cs="Times New Roman"/>
          <w:color w:val="000000"/>
          <w:sz w:val="30"/>
          <w:szCs w:val="30"/>
        </w:rPr>
        <w:t>long e</w:t>
      </w:r>
      <w:r w:rsidRPr="00D55BD8">
        <w:rPr>
          <w:rFonts w:ascii="Roboto" w:eastAsia="Times New Roman" w:hAnsi="Roboto" w:cs="Times New Roman"/>
          <w:color w:val="000000"/>
          <w:sz w:val="30"/>
          <w:szCs w:val="30"/>
        </w:rPr>
        <w:t>/.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*Some words contain </w:t>
      </w:r>
      <w:proofErr w:type="spellStart"/>
      <w:r w:rsidRPr="00D55BD8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</w:rPr>
        <w:t>ie</w:t>
      </w:r>
      <w:proofErr w:type="spellEnd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 because of the y rule:  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try</w:t>
      </w:r>
      <w:proofErr w:type="gramEnd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 → tr</w:t>
      </w:r>
      <w:r w:rsidRPr="00D55BD8">
        <w:rPr>
          <w:rFonts w:ascii="Roboto" w:eastAsia="Times New Roman" w:hAnsi="Roboto" w:cs="Times New Roman"/>
          <w:color w:val="000000"/>
          <w:sz w:val="24"/>
          <w:szCs w:val="24"/>
          <w:u w:val="single"/>
        </w:rPr>
        <w:t>ie</w:t>
      </w: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d</w:t>
      </w:r>
    </w:p>
    <w:p w:rsidR="00D55BD8" w:rsidRPr="00D55BD8" w:rsidRDefault="00D55BD8" w:rsidP="00D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carry</w:t>
      </w:r>
      <w:proofErr w:type="gramEnd"/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 xml:space="preserve"> → carr</w:t>
      </w:r>
      <w:r w:rsidRPr="00D55BD8">
        <w:rPr>
          <w:rFonts w:ascii="Roboto" w:eastAsia="Times New Roman" w:hAnsi="Roboto" w:cs="Times New Roman"/>
          <w:color w:val="000000"/>
          <w:sz w:val="24"/>
          <w:szCs w:val="24"/>
          <w:u w:val="single"/>
        </w:rPr>
        <w:t>ie</w:t>
      </w:r>
      <w:r w:rsidRPr="00D55BD8">
        <w:rPr>
          <w:rFonts w:ascii="Roboto" w:eastAsia="Times New Roman" w:hAnsi="Roboto" w:cs="Times New Roman"/>
          <w:color w:val="000000"/>
          <w:sz w:val="24"/>
          <w:szCs w:val="24"/>
        </w:rPr>
        <w:t>d</w:t>
      </w:r>
    </w:p>
    <w:p w:rsidR="005B0E14" w:rsidRDefault="00D55BD8"/>
    <w:sectPr w:rsidR="005B0E14" w:rsidSect="00D55B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D8"/>
    <w:rsid w:val="003A06D3"/>
    <w:rsid w:val="00D55BD8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01E-F3D0-4286-A18D-47FA3450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2018-02-20T20:51:00Z</dcterms:created>
  <dcterms:modified xsi:type="dcterms:W3CDTF">2018-02-20T20:52:00Z</dcterms:modified>
</cp:coreProperties>
</file>